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F55" w:rsidRPr="00871727" w:rsidRDefault="00FA2F55" w:rsidP="00FA2F55">
      <w:pPr>
        <w:shd w:val="clear" w:color="auto" w:fill="FFFFFF"/>
        <w:spacing w:after="0" w:line="240" w:lineRule="auto"/>
        <w:textAlignment w:val="baseline"/>
        <w:outlineLvl w:val="0"/>
        <w:rPr>
          <w:rFonts w:ascii="Helvetica" w:eastAsia="Times New Roman" w:hAnsi="Helvetica" w:cs="Helvetica"/>
          <w:b/>
          <w:bCs/>
          <w:color w:val="1E1E1E"/>
          <w:kern w:val="36"/>
          <w:sz w:val="24"/>
          <w:szCs w:val="24"/>
          <w:lang w:eastAsia="en-GB"/>
        </w:rPr>
      </w:pPr>
      <w:r>
        <w:rPr>
          <w:noProof/>
          <w:lang w:eastAsia="en-GB"/>
        </w:rPr>
        <w:drawing>
          <wp:anchor distT="0" distB="0" distL="114300" distR="114300" simplePos="0" relativeHeight="251659776" behindDoc="0" locked="0" layoutInCell="1" allowOverlap="1" wp14:anchorId="0EB8D835" wp14:editId="644B1C5A">
            <wp:simplePos x="0" y="0"/>
            <wp:positionH relativeFrom="column">
              <wp:posOffset>-47625</wp:posOffset>
            </wp:positionH>
            <wp:positionV relativeFrom="paragraph">
              <wp:posOffset>599440</wp:posOffset>
            </wp:positionV>
            <wp:extent cx="3114675" cy="2478405"/>
            <wp:effectExtent l="0" t="0" r="9525" b="0"/>
            <wp:wrapSquare wrapText="bothSides"/>
            <wp:docPr id="3" name="Picture 3" descr="Wait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aitress"/>
                    <pic:cNvPicPr>
                      <a:picLocks noChangeAspect="1" noChangeArrowheads="1"/>
                    </pic:cNvPicPr>
                  </pic:nvPicPr>
                  <pic:blipFill rotWithShape="1">
                    <a:blip r:embed="rId6">
                      <a:extLst>
                        <a:ext uri="{28A0092B-C50C-407E-A947-70E740481C1C}">
                          <a14:useLocalDpi xmlns:a14="http://schemas.microsoft.com/office/drawing/2010/main" val="0"/>
                        </a:ext>
                      </a:extLst>
                    </a:blip>
                    <a:srcRect r="29361"/>
                    <a:stretch/>
                  </pic:blipFill>
                  <pic:spPr bwMode="auto">
                    <a:xfrm>
                      <a:off x="0" y="0"/>
                      <a:ext cx="3114675" cy="24784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A2F55">
        <w:rPr>
          <w:rFonts w:ascii="Helvetica" w:eastAsia="Times New Roman" w:hAnsi="Helvetica" w:cs="Helvetica"/>
          <w:b/>
          <w:bCs/>
          <w:color w:val="1E1E1E"/>
          <w:kern w:val="36"/>
          <w:sz w:val="48"/>
          <w:szCs w:val="48"/>
          <w:lang w:eastAsia="en-GB"/>
        </w:rPr>
        <w:t>T</w:t>
      </w:r>
      <w:bookmarkStart w:id="0" w:name="_GoBack"/>
      <w:bookmarkEnd w:id="0"/>
      <w:r w:rsidRPr="00FA2F55">
        <w:rPr>
          <w:rFonts w:ascii="Helvetica" w:eastAsia="Times New Roman" w:hAnsi="Helvetica" w:cs="Helvetica"/>
          <w:b/>
          <w:bCs/>
          <w:color w:val="1E1E1E"/>
          <w:kern w:val="36"/>
          <w:sz w:val="48"/>
          <w:szCs w:val="48"/>
          <w:lang w:eastAsia="en-GB"/>
        </w:rPr>
        <w:t>he new National Living Wage</w:t>
      </w:r>
      <w:r>
        <w:rPr>
          <w:rFonts w:ascii="Helvetica" w:eastAsia="Times New Roman" w:hAnsi="Helvetica" w:cs="Helvetica"/>
          <w:b/>
          <w:bCs/>
          <w:color w:val="1E1E1E"/>
          <w:kern w:val="36"/>
          <w:sz w:val="48"/>
          <w:szCs w:val="48"/>
          <w:lang w:eastAsia="en-GB"/>
        </w:rPr>
        <w:br/>
      </w:r>
      <w:r>
        <w:rPr>
          <w:rFonts w:ascii="Helvetica" w:eastAsia="Times New Roman" w:hAnsi="Helvetica" w:cs="Helvetica"/>
          <w:b/>
          <w:bCs/>
          <w:color w:val="1E1E1E"/>
          <w:kern w:val="36"/>
          <w:sz w:val="48"/>
          <w:szCs w:val="48"/>
          <w:lang w:eastAsia="en-GB"/>
        </w:rPr>
        <w:br/>
      </w:r>
      <w:r w:rsidRPr="00871727">
        <w:rPr>
          <w:rFonts w:ascii="Helvetica" w:hAnsi="Helvetica" w:cs="Helvetica"/>
          <w:b/>
          <w:bCs/>
          <w:color w:val="404040"/>
          <w:sz w:val="24"/>
          <w:szCs w:val="24"/>
        </w:rPr>
        <w:t>One of George Osborne's big ideas - the National Living Wage (NLW) - comes into effect on 1 April 2016.</w:t>
      </w:r>
      <w:r w:rsidRPr="00871727">
        <w:rPr>
          <w:sz w:val="24"/>
          <w:szCs w:val="24"/>
        </w:rPr>
        <w:t xml:space="preserve"> </w:t>
      </w:r>
    </w:p>
    <w:p w:rsidR="00FA2F55" w:rsidRPr="00871727" w:rsidRDefault="00FA2F55" w:rsidP="00FA2F55">
      <w:pPr>
        <w:pStyle w:val="NormalWeb"/>
        <w:shd w:val="clear" w:color="auto" w:fill="FFFFFF"/>
        <w:spacing w:before="345" w:beforeAutospacing="0" w:after="0" w:afterAutospacing="0"/>
        <w:textAlignment w:val="baseline"/>
        <w:rPr>
          <w:rFonts w:ascii="Helvetica" w:hAnsi="Helvetica" w:cs="Helvetica"/>
          <w:color w:val="404040"/>
        </w:rPr>
      </w:pPr>
      <w:r w:rsidRPr="00871727">
        <w:rPr>
          <w:rFonts w:ascii="Helvetica" w:hAnsi="Helvetica" w:cs="Helvetica"/>
          <w:color w:val="404040"/>
        </w:rPr>
        <w:t>It is likely to be popular with 1.3m workers over 25 who will benefit immediately, but several big employers have said it will hit their profits badly. The Office for Budget Responsibility (OBR) has also warned that 60,000 jobs will be lost as a direct result.</w:t>
      </w:r>
    </w:p>
    <w:p w:rsidR="00FA2F55" w:rsidRPr="00871727" w:rsidRDefault="00FA2F55" w:rsidP="00FA2F55">
      <w:pPr>
        <w:pStyle w:val="NormalWeb"/>
        <w:shd w:val="clear" w:color="auto" w:fill="FFFFFF"/>
        <w:spacing w:before="270" w:beforeAutospacing="0" w:after="0" w:afterAutospacing="0"/>
        <w:textAlignment w:val="baseline"/>
        <w:rPr>
          <w:rFonts w:ascii="Helvetica" w:hAnsi="Helvetica" w:cs="Helvetica"/>
          <w:color w:val="404040"/>
        </w:rPr>
      </w:pPr>
      <w:r w:rsidRPr="00871727">
        <w:rPr>
          <w:rFonts w:ascii="Helvetica" w:hAnsi="Helvetica" w:cs="Helvetica"/>
          <w:color w:val="404040"/>
        </w:rPr>
        <w:t xml:space="preserve">Not to be confused with either the National Minimum Wage - or the </w:t>
      </w:r>
      <w:r w:rsidR="00644033">
        <w:rPr>
          <w:rFonts w:ascii="Helvetica" w:hAnsi="Helvetica" w:cs="Helvetica"/>
          <w:color w:val="404040"/>
        </w:rPr>
        <w:t xml:space="preserve">non-compulsory </w:t>
      </w:r>
      <w:r w:rsidRPr="00871727">
        <w:rPr>
          <w:rFonts w:ascii="Helvetica" w:hAnsi="Helvetica" w:cs="Helvetica"/>
          <w:color w:val="404040"/>
        </w:rPr>
        <w:t>Living Wage - the NLW should boost the incomes of many of the UK's most poorly-paid employees.</w:t>
      </w:r>
    </w:p>
    <w:p w:rsidR="00FA2F55" w:rsidRPr="00871727" w:rsidRDefault="00FA2F55" w:rsidP="00FA2F55">
      <w:pPr>
        <w:pStyle w:val="Heading2"/>
        <w:shd w:val="clear" w:color="auto" w:fill="FFFFFF"/>
        <w:spacing w:before="270"/>
        <w:textAlignment w:val="baseline"/>
        <w:rPr>
          <w:rFonts w:ascii="Helvetica" w:hAnsi="Helvetica" w:cs="Helvetica"/>
          <w:b/>
          <w:color w:val="1E1E1E"/>
          <w:sz w:val="24"/>
          <w:szCs w:val="24"/>
        </w:rPr>
      </w:pPr>
      <w:r w:rsidRPr="00871727">
        <w:rPr>
          <w:rFonts w:ascii="Helvetica" w:hAnsi="Helvetica" w:cs="Helvetica"/>
          <w:b/>
          <w:color w:val="1E1E1E"/>
          <w:sz w:val="24"/>
          <w:szCs w:val="24"/>
        </w:rPr>
        <w:t>What is the new National Living Wage?</w:t>
      </w:r>
    </w:p>
    <w:p w:rsidR="00FA2F55" w:rsidRPr="00871727" w:rsidRDefault="00FA2F55" w:rsidP="00FA2F55">
      <w:pPr>
        <w:pStyle w:val="NormalWeb"/>
        <w:shd w:val="clear" w:color="auto" w:fill="FFFFFF"/>
        <w:spacing w:before="270" w:beforeAutospacing="0" w:after="0" w:afterAutospacing="0"/>
        <w:textAlignment w:val="baseline"/>
        <w:rPr>
          <w:rFonts w:ascii="Helvetica" w:hAnsi="Helvetica" w:cs="Helvetica"/>
          <w:color w:val="404040"/>
        </w:rPr>
      </w:pPr>
      <w:r w:rsidRPr="00871727">
        <w:rPr>
          <w:rFonts w:ascii="Helvetica" w:hAnsi="Helvetica" w:cs="Helvetica"/>
          <w:color w:val="404040"/>
        </w:rPr>
        <w:t>It will be paid to workers aged 25 and above. Initially, it will be set at £7.20 an hour, with a target of it reaching more than £9 an hour by 2020. Part-time and full-time</w:t>
      </w:r>
      <w:r w:rsidR="00037196">
        <w:rPr>
          <w:rFonts w:ascii="Helvetica" w:hAnsi="Helvetica" w:cs="Helvetica"/>
          <w:color w:val="404040"/>
        </w:rPr>
        <w:t xml:space="preserve"> workers will get it. </w:t>
      </w:r>
      <w:r w:rsidRPr="00871727">
        <w:rPr>
          <w:rFonts w:ascii="Helvetica" w:hAnsi="Helvetica" w:cs="Helvetica"/>
          <w:color w:val="404040"/>
        </w:rPr>
        <w:t>It will give a pay rise to 1.3m workers this year, according to the OBR. But it is expected to cost 60,000 jobs and reduce hours worked by four million a week.</w:t>
      </w:r>
    </w:p>
    <w:p w:rsidR="00FA2F55" w:rsidRPr="00871727" w:rsidRDefault="00FA2F55" w:rsidP="00FA2F55">
      <w:pPr>
        <w:pStyle w:val="Heading2"/>
        <w:shd w:val="clear" w:color="auto" w:fill="FFFFFF"/>
        <w:spacing w:before="270"/>
        <w:textAlignment w:val="baseline"/>
        <w:rPr>
          <w:rFonts w:ascii="Helvetica" w:hAnsi="Helvetica"/>
          <w:color w:val="1E1E1E"/>
          <w:sz w:val="24"/>
          <w:szCs w:val="24"/>
        </w:rPr>
      </w:pPr>
      <w:r w:rsidRPr="00871727">
        <w:rPr>
          <w:rFonts w:ascii="Helvetica" w:hAnsi="Helvetica"/>
          <w:color w:val="1E1E1E"/>
          <w:sz w:val="24"/>
          <w:szCs w:val="24"/>
        </w:rPr>
        <w:t xml:space="preserve">How is this different to the National Minimum Wage? </w:t>
      </w:r>
      <w:r w:rsidRPr="00871727">
        <w:rPr>
          <w:rFonts w:ascii="Helvetica" w:hAnsi="Helvetica"/>
          <w:color w:val="404040"/>
          <w:sz w:val="24"/>
          <w:szCs w:val="24"/>
        </w:rPr>
        <w:t>The technical answer is that the minimum wage will remain in place, and the compulsory living wage will be a top-up for workers aged 25 and over.</w:t>
      </w:r>
    </w:p>
    <w:p w:rsidR="00FA2F55" w:rsidRPr="00871727" w:rsidRDefault="00FA2F55" w:rsidP="00FA2F55">
      <w:pPr>
        <w:pStyle w:val="Heading2"/>
        <w:shd w:val="clear" w:color="auto" w:fill="FFFFFF"/>
        <w:spacing w:before="270"/>
        <w:textAlignment w:val="baseline"/>
        <w:rPr>
          <w:rFonts w:ascii="Helvetica" w:hAnsi="Helvetica"/>
          <w:b/>
          <w:color w:val="1E1E1E"/>
          <w:sz w:val="24"/>
          <w:szCs w:val="24"/>
        </w:rPr>
      </w:pPr>
      <w:r w:rsidRPr="00871727">
        <w:rPr>
          <w:rFonts w:ascii="Helvetica" w:hAnsi="Helvetica"/>
          <w:b/>
          <w:color w:val="1E1E1E"/>
          <w:sz w:val="24"/>
          <w:szCs w:val="24"/>
        </w:rPr>
        <w:t>What do companies make of it?</w:t>
      </w:r>
    </w:p>
    <w:p w:rsidR="00FA2F55" w:rsidRPr="00871727" w:rsidRDefault="00FA2F55" w:rsidP="00FA2F55">
      <w:pPr>
        <w:pStyle w:val="NormalWeb"/>
        <w:shd w:val="clear" w:color="auto" w:fill="FFFFFF"/>
        <w:spacing w:before="270" w:beforeAutospacing="0" w:after="0" w:afterAutospacing="0"/>
        <w:textAlignment w:val="baseline"/>
        <w:rPr>
          <w:rFonts w:ascii="Helvetica" w:hAnsi="Helvetica"/>
          <w:color w:val="404040"/>
        </w:rPr>
      </w:pPr>
      <w:r w:rsidRPr="00871727">
        <w:rPr>
          <w:rFonts w:ascii="Helvetica" w:hAnsi="Helvetica"/>
          <w:color w:val="404040"/>
        </w:rPr>
        <w:t xml:space="preserve">The wage hike is a "gamble" says </w:t>
      </w:r>
      <w:r w:rsidR="00037196">
        <w:rPr>
          <w:rFonts w:ascii="Helvetica" w:hAnsi="Helvetica"/>
          <w:color w:val="404040"/>
        </w:rPr>
        <w:t xml:space="preserve">the CBI business lobby group. </w:t>
      </w:r>
      <w:r w:rsidRPr="00871727">
        <w:rPr>
          <w:rFonts w:ascii="Helvetica" w:hAnsi="Helvetica"/>
          <w:color w:val="404040"/>
        </w:rPr>
        <w:t>It may also cause problems for some small businesses, it says. As it will increase their staffing costs significantly.</w:t>
      </w:r>
    </w:p>
    <w:p w:rsidR="00FA2F55" w:rsidRPr="00871727" w:rsidRDefault="00FA2F55" w:rsidP="00FA2F55">
      <w:pPr>
        <w:pStyle w:val="NormalWeb"/>
        <w:shd w:val="clear" w:color="auto" w:fill="FFFFFF"/>
        <w:spacing w:before="270" w:beforeAutospacing="0" w:after="0" w:afterAutospacing="0"/>
        <w:textAlignment w:val="baseline"/>
        <w:rPr>
          <w:rFonts w:ascii="Helvetica" w:hAnsi="Helvetica"/>
          <w:color w:val="404040"/>
        </w:rPr>
      </w:pPr>
      <w:r w:rsidRPr="00871727">
        <w:rPr>
          <w:rFonts w:ascii="Helvetica" w:hAnsi="Helvetica"/>
          <w:color w:val="404040"/>
        </w:rPr>
        <w:t>Fashion chains, supermarkets and the hospitality sector are expecting to have to raise wages. The British Retail Consortium, which represents shops, has claimed that as many as 900,000 jobs could be lost in the sector, as a result of both the NLW and the Apprenticeship levy.</w:t>
      </w:r>
    </w:p>
    <w:p w:rsidR="00FA2F55" w:rsidRPr="00871727" w:rsidRDefault="00FA2F55" w:rsidP="00FA2F55">
      <w:pPr>
        <w:pStyle w:val="NormalWeb"/>
        <w:shd w:val="clear" w:color="auto" w:fill="FFFFFF"/>
        <w:spacing w:before="0" w:beforeAutospacing="0" w:after="0" w:afterAutospacing="0"/>
        <w:textAlignment w:val="baseline"/>
        <w:rPr>
          <w:rFonts w:ascii="Helvetica" w:hAnsi="Helvetica"/>
          <w:color w:val="404040"/>
        </w:rPr>
      </w:pPr>
      <w:r w:rsidRPr="00871727">
        <w:rPr>
          <w:rFonts w:ascii="Helvetica" w:hAnsi="Helvetica"/>
          <w:color w:val="404040"/>
        </w:rPr>
        <w:br/>
        <w:t>The former boss of Sainsbury's, Justin King,</w:t>
      </w:r>
      <w:r w:rsidRPr="00871727">
        <w:rPr>
          <w:rStyle w:val="apple-converted-space"/>
          <w:rFonts w:ascii="Helvetica" w:hAnsi="Helvetica"/>
          <w:color w:val="404040"/>
        </w:rPr>
        <w:t> </w:t>
      </w:r>
      <w:hyperlink r:id="rId7" w:history="1">
        <w:r w:rsidRPr="00871727">
          <w:rPr>
            <w:rStyle w:val="Hyperlink"/>
            <w:rFonts w:ascii="inherit" w:eastAsiaTheme="majorEastAsia" w:hAnsi="inherit"/>
            <w:b/>
            <w:bCs/>
            <w:color w:val="222222"/>
            <w:bdr w:val="none" w:sz="0" w:space="0" w:color="auto" w:frame="1"/>
          </w:rPr>
          <w:t>said</w:t>
        </w:r>
      </w:hyperlink>
      <w:r w:rsidRPr="00871727">
        <w:rPr>
          <w:rStyle w:val="apple-converted-space"/>
          <w:rFonts w:ascii="Helvetica" w:hAnsi="Helvetica"/>
          <w:color w:val="404040"/>
        </w:rPr>
        <w:t> </w:t>
      </w:r>
      <w:r w:rsidRPr="00871727">
        <w:rPr>
          <w:rFonts w:ascii="Helvetica" w:hAnsi="Helvetica"/>
          <w:color w:val="404040"/>
        </w:rPr>
        <w:t xml:space="preserve">that the NLW would "destroy jobs" as businesses seek to cut staffing costs. Meaning that employees who are in work will benefit, it could mean more people having their hours cut or being out of work altogether. </w:t>
      </w:r>
    </w:p>
    <w:p w:rsidR="00990A35" w:rsidRPr="00EA3FC7" w:rsidRDefault="00990A35" w:rsidP="00990A35">
      <w:pPr>
        <w:pStyle w:val="NormalWeb"/>
        <w:shd w:val="clear" w:color="auto" w:fill="FFFFFF"/>
        <w:spacing w:before="270" w:beforeAutospacing="0" w:after="0" w:afterAutospacing="0"/>
        <w:textAlignment w:val="baseline"/>
        <w:rPr>
          <w:rFonts w:ascii="Helvetica" w:hAnsi="Helvetica"/>
          <w:color w:val="333333"/>
          <w:shd w:val="clear" w:color="auto" w:fill="FFFFFF"/>
        </w:rPr>
      </w:pPr>
      <w:r w:rsidRPr="00EA3FC7">
        <w:rPr>
          <w:rFonts w:ascii="Helvetica" w:hAnsi="Helvetica"/>
          <w:color w:val="333333"/>
          <w:shd w:val="clear" w:color="auto" w:fill="FFFFFF"/>
        </w:rPr>
        <w:lastRenderedPageBreak/>
        <w:t>In the past few weeks</w:t>
      </w:r>
      <w:r w:rsidRPr="00EA3FC7">
        <w:rPr>
          <w:rStyle w:val="apple-converted-space"/>
          <w:rFonts w:ascii="Helvetica" w:hAnsi="Helvetica"/>
          <w:color w:val="333333"/>
          <w:shd w:val="clear" w:color="auto" w:fill="FFFFFF"/>
        </w:rPr>
        <w:t> </w:t>
      </w:r>
      <w:r w:rsidRPr="00EA3FC7">
        <w:rPr>
          <w:rFonts w:ascii="Helvetica" w:hAnsi="Helvetica"/>
          <w:shd w:val="clear" w:color="auto" w:fill="FFFFFF"/>
        </w:rPr>
        <w:t>the</w:t>
      </w:r>
      <w:r w:rsidRPr="00EA3FC7">
        <w:rPr>
          <w:rStyle w:val="apple-converted-space"/>
          <w:rFonts w:ascii="Helvetica" w:hAnsi="Helvetica"/>
          <w:color w:val="005689"/>
          <w:u w:val="single"/>
          <w:shd w:val="clear" w:color="auto" w:fill="FFFFFF"/>
        </w:rPr>
        <w:t> </w:t>
      </w:r>
      <w:r w:rsidRPr="00EA3FC7">
        <w:rPr>
          <w:rStyle w:val="Emphasis"/>
          <w:rFonts w:ascii="Helvetica" w:eastAsiaTheme="majorEastAsia" w:hAnsi="Helvetica"/>
          <w:color w:val="005689"/>
          <w:u w:val="single"/>
          <w:shd w:val="clear" w:color="auto" w:fill="FFFFFF"/>
        </w:rPr>
        <w:t>Observer</w:t>
      </w:r>
      <w:r w:rsidRPr="00EA3FC7">
        <w:rPr>
          <w:rFonts w:ascii="Helvetica" w:hAnsi="Helvetica"/>
          <w:shd w:val="clear" w:color="auto" w:fill="FFFFFF"/>
        </w:rPr>
        <w:t xml:space="preserve"> learned of companies withdrawing overtime and Sunday pay, bonuses, free food and paid breaks</w:t>
      </w:r>
      <w:r w:rsidRPr="00EA3FC7">
        <w:rPr>
          <w:rStyle w:val="apple-converted-space"/>
          <w:rFonts w:ascii="Helvetica" w:hAnsi="Helvetica"/>
          <w:color w:val="333333"/>
          <w:shd w:val="clear" w:color="auto" w:fill="FFFFFF"/>
        </w:rPr>
        <w:t> </w:t>
      </w:r>
      <w:r w:rsidRPr="00EA3FC7">
        <w:rPr>
          <w:rFonts w:ascii="Helvetica" w:hAnsi="Helvetica"/>
          <w:color w:val="333333"/>
          <w:shd w:val="clear" w:color="auto" w:fill="FFFFFF"/>
        </w:rPr>
        <w:t>in order to keep the wage bill down.</w:t>
      </w:r>
    </w:p>
    <w:p w:rsidR="00FA2F55" w:rsidRPr="00FA2F55" w:rsidRDefault="00FA2F55" w:rsidP="00FA2F55">
      <w:pPr>
        <w:shd w:val="clear" w:color="auto" w:fill="FFFFFF"/>
        <w:spacing w:before="270" w:after="0" w:line="240" w:lineRule="auto"/>
        <w:textAlignment w:val="baseline"/>
        <w:rPr>
          <w:rFonts w:ascii="Helvetica" w:eastAsia="Times New Roman" w:hAnsi="Helvetica" w:cs="Times New Roman"/>
          <w:color w:val="404040"/>
          <w:sz w:val="24"/>
          <w:szCs w:val="24"/>
          <w:lang w:eastAsia="en-GB"/>
        </w:rPr>
      </w:pPr>
      <w:r w:rsidRPr="00FA2F55">
        <w:rPr>
          <w:rFonts w:ascii="Helvetica" w:eastAsia="Times New Roman" w:hAnsi="Helvetica" w:cs="Times New Roman"/>
          <w:color w:val="404040"/>
          <w:sz w:val="24"/>
          <w:szCs w:val="24"/>
          <w:lang w:eastAsia="en-GB"/>
        </w:rPr>
        <w:t xml:space="preserve">Adam </w:t>
      </w:r>
      <w:proofErr w:type="spellStart"/>
      <w:r w:rsidRPr="00FA2F55">
        <w:rPr>
          <w:rFonts w:ascii="Helvetica" w:eastAsia="Times New Roman" w:hAnsi="Helvetica" w:cs="Times New Roman"/>
          <w:color w:val="404040"/>
          <w:sz w:val="24"/>
          <w:szCs w:val="24"/>
          <w:lang w:eastAsia="en-GB"/>
        </w:rPr>
        <w:t>Sowter</w:t>
      </w:r>
      <w:proofErr w:type="spellEnd"/>
      <w:r w:rsidRPr="00FA2F55">
        <w:rPr>
          <w:rFonts w:ascii="Helvetica" w:eastAsia="Times New Roman" w:hAnsi="Helvetica" w:cs="Times New Roman"/>
          <w:color w:val="404040"/>
          <w:sz w:val="24"/>
          <w:szCs w:val="24"/>
          <w:lang w:eastAsia="en-GB"/>
        </w:rPr>
        <w:t>, a hotel employee in York, told BBC Breakfast the extra money would help him pursue his ambition of becoming an actor.</w:t>
      </w:r>
      <w:r w:rsidR="00644033">
        <w:rPr>
          <w:rFonts w:ascii="Helvetica" w:eastAsia="Times New Roman" w:hAnsi="Helvetica" w:cs="Times New Roman"/>
          <w:color w:val="404040"/>
          <w:sz w:val="24"/>
          <w:szCs w:val="24"/>
          <w:lang w:eastAsia="en-GB"/>
        </w:rPr>
        <w:t xml:space="preserve"> It also </w:t>
      </w:r>
      <w:proofErr w:type="spellStart"/>
      <w:r w:rsidR="00644033">
        <w:rPr>
          <w:rFonts w:ascii="Helvetica" w:eastAsia="Times New Roman" w:hAnsi="Helvetica" w:cs="Times New Roman"/>
          <w:color w:val="404040"/>
          <w:sz w:val="24"/>
          <w:szCs w:val="24"/>
          <w:lang w:eastAsia="en-GB"/>
        </w:rPr>
        <w:t>also</w:t>
      </w:r>
      <w:proofErr w:type="spellEnd"/>
      <w:r w:rsidR="00644033">
        <w:rPr>
          <w:rFonts w:ascii="Helvetica" w:eastAsia="Times New Roman" w:hAnsi="Helvetica" w:cs="Times New Roman"/>
          <w:color w:val="404040"/>
          <w:sz w:val="24"/>
          <w:szCs w:val="24"/>
          <w:lang w:eastAsia="en-GB"/>
        </w:rPr>
        <w:t xml:space="preserve"> hoped that because under-25s are now cheaper in terms of wages, some firms will be more likely to hire younger employees, helping combat youth unemployment and provide vital experience for future career prospects.</w:t>
      </w:r>
    </w:p>
    <w:p w:rsidR="00FA2F55" w:rsidRPr="00EA3FC7" w:rsidRDefault="00FA2F55" w:rsidP="00FA2F55">
      <w:pPr>
        <w:shd w:val="clear" w:color="auto" w:fill="FFFFFF"/>
        <w:spacing w:before="270" w:after="0" w:line="240" w:lineRule="auto"/>
        <w:textAlignment w:val="baseline"/>
        <w:rPr>
          <w:rFonts w:ascii="Helvetica" w:eastAsia="Times New Roman" w:hAnsi="Helvetica" w:cs="Times New Roman"/>
          <w:color w:val="404040"/>
          <w:sz w:val="24"/>
          <w:szCs w:val="24"/>
          <w:lang w:eastAsia="en-GB"/>
        </w:rPr>
      </w:pPr>
      <w:r w:rsidRPr="00FA2F55">
        <w:rPr>
          <w:rFonts w:ascii="Helvetica" w:eastAsia="Times New Roman" w:hAnsi="Helvetica" w:cs="Times New Roman"/>
          <w:color w:val="404040"/>
          <w:sz w:val="24"/>
          <w:szCs w:val="24"/>
          <w:lang w:eastAsia="en-GB"/>
        </w:rPr>
        <w:t>However, his colleague Clare Vernon will be about £1,000 worse off over the next 12 months, because she is under 25. "We do the same amount of work," she said.</w:t>
      </w:r>
      <w:r w:rsidRPr="00871727">
        <w:rPr>
          <w:rFonts w:ascii="Helvetica" w:eastAsia="Times New Roman" w:hAnsi="Helvetica" w:cs="Times New Roman"/>
          <w:color w:val="404040"/>
          <w:sz w:val="24"/>
          <w:szCs w:val="24"/>
          <w:lang w:eastAsia="en-GB"/>
        </w:rPr>
        <w:t xml:space="preserve"> </w:t>
      </w:r>
      <w:r w:rsidRPr="00FA2F55">
        <w:rPr>
          <w:rFonts w:ascii="Helvetica" w:eastAsia="Times New Roman" w:hAnsi="Helvetica" w:cs="Times New Roman"/>
          <w:color w:val="404040"/>
          <w:sz w:val="24"/>
          <w:szCs w:val="24"/>
          <w:lang w:eastAsia="en-GB"/>
        </w:rPr>
        <w:t xml:space="preserve">"The </w:t>
      </w:r>
      <w:r w:rsidRPr="00EA3FC7">
        <w:rPr>
          <w:rFonts w:ascii="Helvetica" w:eastAsia="Times New Roman" w:hAnsi="Helvetica" w:cs="Times New Roman"/>
          <w:color w:val="404040"/>
          <w:sz w:val="24"/>
          <w:szCs w:val="24"/>
          <w:lang w:eastAsia="en-GB"/>
        </w:rPr>
        <w:t>hours are really unsociable, so me getting 50p an hour less to work until 03:00 can get a bit annoying - I've only got another four years to wait."</w:t>
      </w:r>
    </w:p>
    <w:p w:rsidR="00FA2F55" w:rsidRPr="00871727" w:rsidRDefault="00FA2F55" w:rsidP="00FA2F55">
      <w:pPr>
        <w:pStyle w:val="NormalWeb"/>
        <w:shd w:val="clear" w:color="auto" w:fill="FFFFFF"/>
        <w:spacing w:before="270" w:beforeAutospacing="0" w:after="0" w:afterAutospacing="0"/>
        <w:textAlignment w:val="baseline"/>
        <w:rPr>
          <w:rFonts w:ascii="Helvetica" w:hAnsi="Helvetica"/>
          <w:color w:val="404040"/>
        </w:rPr>
      </w:pPr>
      <w:r w:rsidRPr="00871727">
        <w:rPr>
          <w:rFonts w:ascii="Helvetica" w:hAnsi="Helvetica"/>
          <w:color w:val="404040"/>
        </w:rPr>
        <w:t>The NLW will also have a bigger impact in regions such as the North, North East and the South West than in London. "It will have a ripple effect up the earnings distribution, because you will be taking the lowest-paid up to a level close to, or in some cases above, the next rung or two up the ladder."</w:t>
      </w:r>
    </w:p>
    <w:p w:rsidR="00FA2F55" w:rsidRPr="00871727" w:rsidRDefault="00FA2F55" w:rsidP="00FA2F55">
      <w:pPr>
        <w:pStyle w:val="NormalWeb"/>
        <w:shd w:val="clear" w:color="auto" w:fill="FFFFFF"/>
        <w:spacing w:before="0" w:beforeAutospacing="0" w:after="0" w:afterAutospacing="0"/>
        <w:textAlignment w:val="baseline"/>
        <w:rPr>
          <w:rFonts w:ascii="Helvetica" w:hAnsi="Helvetica"/>
          <w:b/>
          <w:color w:val="404040"/>
        </w:rPr>
      </w:pPr>
      <w:r w:rsidRPr="00871727">
        <w:rPr>
          <w:rFonts w:ascii="Helvetica" w:hAnsi="Helvetica"/>
          <w:color w:val="404040"/>
        </w:rPr>
        <w:br/>
      </w:r>
      <w:r w:rsidRPr="00871727">
        <w:rPr>
          <w:rFonts w:ascii="Helvetica" w:hAnsi="Helvetica"/>
          <w:b/>
          <w:color w:val="1E1E1E"/>
        </w:rPr>
        <w:t>What penalties will employers face if they don't pay the NLW?</w:t>
      </w:r>
    </w:p>
    <w:p w:rsidR="00FA2F55" w:rsidRPr="00871727" w:rsidRDefault="00FA2F55" w:rsidP="00FA2F55">
      <w:pPr>
        <w:pStyle w:val="NormalWeb"/>
        <w:shd w:val="clear" w:color="auto" w:fill="FFFFFF"/>
        <w:spacing w:before="270" w:beforeAutospacing="0" w:after="0" w:afterAutospacing="0"/>
        <w:textAlignment w:val="baseline"/>
        <w:rPr>
          <w:rFonts w:ascii="Helvetica" w:hAnsi="Helvetica"/>
          <w:color w:val="404040"/>
        </w:rPr>
      </w:pPr>
      <w:r w:rsidRPr="00871727">
        <w:rPr>
          <w:rFonts w:ascii="Helvetica" w:hAnsi="Helvetica"/>
          <w:color w:val="404040"/>
        </w:rPr>
        <w:t>From 1 April, penalties for non-payment of the NLW will be doubled, from 100% of the money owed, to 200%. Employers found guilty can be disqualified as a company director for up to 15 years.</w:t>
      </w:r>
      <w:r w:rsidR="00871727" w:rsidRPr="00871727">
        <w:rPr>
          <w:rFonts w:ascii="Helvetica" w:hAnsi="Helvetica"/>
          <w:color w:val="404040"/>
        </w:rPr>
        <w:t xml:space="preserve"> </w:t>
      </w:r>
      <w:r w:rsidRPr="00871727">
        <w:rPr>
          <w:rFonts w:ascii="Helvetica" w:hAnsi="Helvetica"/>
          <w:color w:val="404040"/>
        </w:rPr>
        <w:t>The maximum penalty will remain at £20,000 per worker.</w:t>
      </w:r>
    </w:p>
    <w:p w:rsidR="00871727" w:rsidRPr="00871727" w:rsidRDefault="00871727" w:rsidP="00FA2F55">
      <w:pPr>
        <w:pStyle w:val="NormalWeb"/>
        <w:shd w:val="clear" w:color="auto" w:fill="FFFFFF"/>
        <w:spacing w:before="270" w:beforeAutospacing="0" w:after="0" w:afterAutospacing="0"/>
        <w:textAlignment w:val="baseline"/>
        <w:rPr>
          <w:rFonts w:asciiTheme="minorHAnsi" w:hAnsiTheme="minorHAnsi"/>
          <w:b/>
          <w:color w:val="404040"/>
        </w:rPr>
      </w:pPr>
      <w:r>
        <w:rPr>
          <w:rFonts w:ascii="Helvetica" w:hAnsi="Helvetica"/>
          <w:color w:val="404040"/>
        </w:rPr>
        <w:br/>
      </w:r>
      <w:r>
        <w:rPr>
          <w:rFonts w:asciiTheme="minorHAnsi" w:hAnsiTheme="minorHAnsi"/>
          <w:b/>
          <w:color w:val="404040"/>
        </w:rPr>
        <w:t>QUESTION</w:t>
      </w:r>
    </w:p>
    <w:p w:rsidR="00871727" w:rsidRPr="00871727" w:rsidRDefault="00871727" w:rsidP="00FA2F55">
      <w:pPr>
        <w:pStyle w:val="NormalWeb"/>
        <w:shd w:val="clear" w:color="auto" w:fill="FFFFFF"/>
        <w:spacing w:before="270" w:beforeAutospacing="0" w:after="0" w:afterAutospacing="0"/>
        <w:textAlignment w:val="baseline"/>
        <w:rPr>
          <w:rFonts w:asciiTheme="minorHAnsi" w:hAnsiTheme="minorHAnsi"/>
          <w:b/>
          <w:color w:val="404040"/>
        </w:rPr>
      </w:pPr>
      <w:r w:rsidRPr="00871727">
        <w:rPr>
          <w:rFonts w:asciiTheme="minorHAnsi" w:hAnsiTheme="minorHAnsi"/>
          <w:b/>
          <w:color w:val="404040"/>
        </w:rPr>
        <w:t>What are the possible impacts</w:t>
      </w:r>
      <w:r w:rsidR="00037196">
        <w:rPr>
          <w:rFonts w:asciiTheme="minorHAnsi" w:hAnsiTheme="minorHAnsi"/>
          <w:b/>
          <w:color w:val="404040"/>
        </w:rPr>
        <w:t xml:space="preserve"> (positive and negative)</w:t>
      </w:r>
      <w:r w:rsidRPr="00871727">
        <w:rPr>
          <w:rFonts w:asciiTheme="minorHAnsi" w:hAnsiTheme="minorHAnsi"/>
          <w:b/>
          <w:color w:val="404040"/>
        </w:rPr>
        <w:t xml:space="preserve"> of the national living wage upon:</w:t>
      </w:r>
    </w:p>
    <w:p w:rsidR="00871727" w:rsidRPr="00871727" w:rsidRDefault="00644033" w:rsidP="00FA2F55">
      <w:pPr>
        <w:pStyle w:val="NormalWeb"/>
        <w:shd w:val="clear" w:color="auto" w:fill="FFFFFF"/>
        <w:spacing w:before="270" w:beforeAutospacing="0" w:after="0" w:afterAutospacing="0"/>
        <w:textAlignment w:val="baseline"/>
        <w:rPr>
          <w:rFonts w:asciiTheme="minorHAnsi" w:hAnsiTheme="minorHAnsi"/>
          <w:b/>
          <w:color w:val="404040"/>
        </w:rPr>
      </w:pPr>
      <w:r>
        <w:rPr>
          <w:rFonts w:asciiTheme="minorHAnsi" w:hAnsiTheme="minorHAnsi"/>
          <w:b/>
          <w:color w:val="404040"/>
        </w:rPr>
        <w:t>Firms:</w:t>
      </w:r>
    </w:p>
    <w:p w:rsidR="00871727" w:rsidRPr="00871727" w:rsidRDefault="00871727" w:rsidP="00FA2F55">
      <w:pPr>
        <w:pStyle w:val="NormalWeb"/>
        <w:shd w:val="clear" w:color="auto" w:fill="FFFFFF"/>
        <w:spacing w:before="270" w:beforeAutospacing="0" w:after="0" w:afterAutospacing="0"/>
        <w:textAlignment w:val="baseline"/>
        <w:rPr>
          <w:rFonts w:asciiTheme="minorHAnsi" w:hAnsiTheme="minorHAnsi"/>
          <w:b/>
          <w:color w:val="404040"/>
        </w:rPr>
      </w:pPr>
    </w:p>
    <w:p w:rsidR="00871727" w:rsidRPr="00871727" w:rsidRDefault="00871727" w:rsidP="00FA2F55">
      <w:pPr>
        <w:pStyle w:val="NormalWeb"/>
        <w:shd w:val="clear" w:color="auto" w:fill="FFFFFF"/>
        <w:spacing w:before="270" w:beforeAutospacing="0" w:after="0" w:afterAutospacing="0"/>
        <w:textAlignment w:val="baseline"/>
        <w:rPr>
          <w:rFonts w:asciiTheme="minorHAnsi" w:hAnsiTheme="minorHAnsi"/>
          <w:b/>
          <w:color w:val="404040"/>
        </w:rPr>
      </w:pPr>
      <w:r w:rsidRPr="00871727">
        <w:rPr>
          <w:rFonts w:asciiTheme="minorHAnsi" w:hAnsiTheme="minorHAnsi"/>
          <w:b/>
          <w:color w:val="404040"/>
        </w:rPr>
        <w:br/>
      </w:r>
      <w:r w:rsidR="00037196">
        <w:rPr>
          <w:rFonts w:asciiTheme="minorHAnsi" w:hAnsiTheme="minorHAnsi"/>
          <w:b/>
          <w:color w:val="404040"/>
        </w:rPr>
        <w:br/>
      </w:r>
      <w:r w:rsidR="00037196">
        <w:rPr>
          <w:rFonts w:asciiTheme="minorHAnsi" w:hAnsiTheme="minorHAnsi"/>
          <w:b/>
          <w:color w:val="404040"/>
        </w:rPr>
        <w:br/>
      </w:r>
    </w:p>
    <w:p w:rsidR="00871727" w:rsidRPr="00871727" w:rsidRDefault="00871727" w:rsidP="00FA2F55">
      <w:pPr>
        <w:pStyle w:val="NormalWeb"/>
        <w:shd w:val="clear" w:color="auto" w:fill="FFFFFF"/>
        <w:spacing w:before="270" w:beforeAutospacing="0" w:after="0" w:afterAutospacing="0"/>
        <w:textAlignment w:val="baseline"/>
        <w:rPr>
          <w:rFonts w:asciiTheme="minorHAnsi" w:hAnsiTheme="minorHAnsi"/>
          <w:b/>
          <w:color w:val="404040"/>
        </w:rPr>
      </w:pPr>
      <w:r w:rsidRPr="00871727">
        <w:rPr>
          <w:rFonts w:asciiTheme="minorHAnsi" w:hAnsiTheme="minorHAnsi"/>
          <w:b/>
          <w:color w:val="404040"/>
        </w:rPr>
        <w:t>Employees:</w:t>
      </w:r>
    </w:p>
    <w:p w:rsidR="00871727" w:rsidRPr="00871727" w:rsidRDefault="00871727" w:rsidP="00FA2F55">
      <w:pPr>
        <w:pStyle w:val="NormalWeb"/>
        <w:shd w:val="clear" w:color="auto" w:fill="FFFFFF"/>
        <w:spacing w:before="270" w:beforeAutospacing="0" w:after="0" w:afterAutospacing="0"/>
        <w:textAlignment w:val="baseline"/>
        <w:rPr>
          <w:rFonts w:asciiTheme="minorHAnsi" w:hAnsiTheme="minorHAnsi"/>
          <w:b/>
          <w:color w:val="404040"/>
        </w:rPr>
      </w:pPr>
    </w:p>
    <w:p w:rsidR="00871727" w:rsidRPr="00871727" w:rsidRDefault="00037196" w:rsidP="00FA2F55">
      <w:pPr>
        <w:pStyle w:val="NormalWeb"/>
        <w:shd w:val="clear" w:color="auto" w:fill="FFFFFF"/>
        <w:spacing w:before="270" w:beforeAutospacing="0" w:after="0" w:afterAutospacing="0"/>
        <w:textAlignment w:val="baseline"/>
        <w:rPr>
          <w:rFonts w:asciiTheme="minorHAnsi" w:hAnsiTheme="minorHAnsi"/>
          <w:b/>
          <w:color w:val="404040"/>
        </w:rPr>
      </w:pPr>
      <w:r>
        <w:rPr>
          <w:rFonts w:asciiTheme="minorHAnsi" w:hAnsiTheme="minorHAnsi"/>
          <w:b/>
          <w:color w:val="404040"/>
        </w:rPr>
        <w:br/>
      </w:r>
      <w:r w:rsidR="00871727" w:rsidRPr="00871727">
        <w:rPr>
          <w:rFonts w:asciiTheme="minorHAnsi" w:hAnsiTheme="minorHAnsi"/>
          <w:b/>
          <w:color w:val="404040"/>
        </w:rPr>
        <w:br/>
      </w:r>
      <w:r>
        <w:rPr>
          <w:rFonts w:asciiTheme="minorHAnsi" w:hAnsiTheme="minorHAnsi"/>
          <w:b/>
          <w:color w:val="404040"/>
        </w:rPr>
        <w:br/>
      </w:r>
    </w:p>
    <w:p w:rsidR="00871727" w:rsidRPr="00871727" w:rsidRDefault="00644033" w:rsidP="00FA2F55">
      <w:pPr>
        <w:pStyle w:val="NormalWeb"/>
        <w:shd w:val="clear" w:color="auto" w:fill="FFFFFF"/>
        <w:spacing w:before="270" w:beforeAutospacing="0" w:after="0" w:afterAutospacing="0"/>
        <w:textAlignment w:val="baseline"/>
        <w:rPr>
          <w:rFonts w:asciiTheme="minorHAnsi" w:hAnsiTheme="minorHAnsi"/>
          <w:b/>
          <w:color w:val="404040"/>
        </w:rPr>
      </w:pPr>
      <w:r>
        <w:rPr>
          <w:rFonts w:asciiTheme="minorHAnsi" w:hAnsiTheme="minorHAnsi"/>
          <w:b/>
          <w:color w:val="404040"/>
        </w:rPr>
        <w:t>Consumers:</w:t>
      </w:r>
    </w:p>
    <w:sectPr w:rsidR="00871727" w:rsidRPr="00871727">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753F" w:rsidRDefault="0095753F" w:rsidP="00644033">
      <w:pPr>
        <w:spacing w:after="0" w:line="240" w:lineRule="auto"/>
      </w:pPr>
      <w:r>
        <w:separator/>
      </w:r>
    </w:p>
  </w:endnote>
  <w:endnote w:type="continuationSeparator" w:id="0">
    <w:p w:rsidR="0095753F" w:rsidRDefault="0095753F" w:rsidP="00644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753F" w:rsidRDefault="0095753F" w:rsidP="00644033">
      <w:pPr>
        <w:spacing w:after="0" w:line="240" w:lineRule="auto"/>
      </w:pPr>
      <w:r>
        <w:separator/>
      </w:r>
    </w:p>
  </w:footnote>
  <w:footnote w:type="continuationSeparator" w:id="0">
    <w:p w:rsidR="0095753F" w:rsidRDefault="0095753F" w:rsidP="006440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4033" w:rsidRDefault="007039D7">
    <w:pPr>
      <w:pStyle w:val="Header"/>
    </w:pPr>
    <w:r>
      <w:t>Theme 1 – Government Failure</w:t>
    </w:r>
    <w:r w:rsidR="00644033">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F55"/>
    <w:rsid w:val="00037196"/>
    <w:rsid w:val="00100B02"/>
    <w:rsid w:val="00644033"/>
    <w:rsid w:val="007039D7"/>
    <w:rsid w:val="00871727"/>
    <w:rsid w:val="0095753F"/>
    <w:rsid w:val="00990A35"/>
    <w:rsid w:val="00E925AE"/>
    <w:rsid w:val="00EA3FC7"/>
    <w:rsid w:val="00FA2F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47356F-B518-46E3-9C83-8621B7A03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A2F5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FA2F5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2F55"/>
    <w:rPr>
      <w:rFonts w:ascii="Times New Roman" w:eastAsia="Times New Roman" w:hAnsi="Times New Roman" w:cs="Times New Roman"/>
      <w:b/>
      <w:bCs/>
      <w:kern w:val="36"/>
      <w:sz w:val="48"/>
      <w:szCs w:val="48"/>
      <w:lang w:eastAsia="en-GB"/>
    </w:rPr>
  </w:style>
  <w:style w:type="paragraph" w:customStyle="1" w:styleId="story-bodyintroduction">
    <w:name w:val="story-body__introduction"/>
    <w:basedOn w:val="Normal"/>
    <w:rsid w:val="00FA2F5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FA2F5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FA2F55"/>
    <w:rPr>
      <w:rFonts w:asciiTheme="majorHAnsi" w:eastAsiaTheme="majorEastAsia" w:hAnsiTheme="majorHAnsi" w:cstheme="majorBidi"/>
      <w:color w:val="365F91" w:themeColor="accent1" w:themeShade="BF"/>
      <w:sz w:val="26"/>
      <w:szCs w:val="26"/>
    </w:rPr>
  </w:style>
  <w:style w:type="character" w:customStyle="1" w:styleId="off-screen">
    <w:name w:val="off-screen"/>
    <w:basedOn w:val="DefaultParagraphFont"/>
    <w:rsid w:val="00FA2F55"/>
  </w:style>
  <w:style w:type="character" w:customStyle="1" w:styleId="story-image-copyright">
    <w:name w:val="story-image-copyright"/>
    <w:basedOn w:val="DefaultParagraphFont"/>
    <w:rsid w:val="00FA2F55"/>
  </w:style>
  <w:style w:type="character" w:customStyle="1" w:styleId="apple-converted-space">
    <w:name w:val="apple-converted-space"/>
    <w:basedOn w:val="DefaultParagraphFont"/>
    <w:rsid w:val="00FA2F55"/>
  </w:style>
  <w:style w:type="character" w:styleId="Hyperlink">
    <w:name w:val="Hyperlink"/>
    <w:basedOn w:val="DefaultParagraphFont"/>
    <w:uiPriority w:val="99"/>
    <w:semiHidden/>
    <w:unhideWhenUsed/>
    <w:rsid w:val="00FA2F55"/>
    <w:rPr>
      <w:color w:val="0000FF"/>
      <w:u w:val="single"/>
    </w:rPr>
  </w:style>
  <w:style w:type="character" w:styleId="Emphasis">
    <w:name w:val="Emphasis"/>
    <w:basedOn w:val="DefaultParagraphFont"/>
    <w:uiPriority w:val="20"/>
    <w:qFormat/>
    <w:rsid w:val="00EA3FC7"/>
    <w:rPr>
      <w:i/>
      <w:iCs/>
    </w:rPr>
  </w:style>
  <w:style w:type="paragraph" w:styleId="Header">
    <w:name w:val="header"/>
    <w:basedOn w:val="Normal"/>
    <w:link w:val="HeaderChar"/>
    <w:uiPriority w:val="99"/>
    <w:unhideWhenUsed/>
    <w:rsid w:val="006440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4033"/>
  </w:style>
  <w:style w:type="paragraph" w:styleId="Footer">
    <w:name w:val="footer"/>
    <w:basedOn w:val="Normal"/>
    <w:link w:val="FooterChar"/>
    <w:uiPriority w:val="99"/>
    <w:unhideWhenUsed/>
    <w:rsid w:val="006440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40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505182">
      <w:bodyDiv w:val="1"/>
      <w:marLeft w:val="0"/>
      <w:marRight w:val="0"/>
      <w:marTop w:val="0"/>
      <w:marBottom w:val="0"/>
      <w:divBdr>
        <w:top w:val="none" w:sz="0" w:space="0" w:color="auto"/>
        <w:left w:val="none" w:sz="0" w:space="0" w:color="auto"/>
        <w:bottom w:val="none" w:sz="0" w:space="0" w:color="auto"/>
        <w:right w:val="none" w:sz="0" w:space="0" w:color="auto"/>
      </w:divBdr>
    </w:div>
    <w:div w:id="331565988">
      <w:bodyDiv w:val="1"/>
      <w:marLeft w:val="0"/>
      <w:marRight w:val="0"/>
      <w:marTop w:val="0"/>
      <w:marBottom w:val="0"/>
      <w:divBdr>
        <w:top w:val="none" w:sz="0" w:space="0" w:color="auto"/>
        <w:left w:val="none" w:sz="0" w:space="0" w:color="auto"/>
        <w:bottom w:val="none" w:sz="0" w:space="0" w:color="auto"/>
        <w:right w:val="none" w:sz="0" w:space="0" w:color="auto"/>
      </w:divBdr>
    </w:div>
    <w:div w:id="368146460">
      <w:bodyDiv w:val="1"/>
      <w:marLeft w:val="0"/>
      <w:marRight w:val="0"/>
      <w:marTop w:val="0"/>
      <w:marBottom w:val="0"/>
      <w:divBdr>
        <w:top w:val="none" w:sz="0" w:space="0" w:color="auto"/>
        <w:left w:val="none" w:sz="0" w:space="0" w:color="auto"/>
        <w:bottom w:val="none" w:sz="0" w:space="0" w:color="auto"/>
        <w:right w:val="none" w:sz="0" w:space="0" w:color="auto"/>
      </w:divBdr>
    </w:div>
    <w:div w:id="725376308">
      <w:bodyDiv w:val="1"/>
      <w:marLeft w:val="0"/>
      <w:marRight w:val="0"/>
      <w:marTop w:val="0"/>
      <w:marBottom w:val="0"/>
      <w:divBdr>
        <w:top w:val="none" w:sz="0" w:space="0" w:color="auto"/>
        <w:left w:val="none" w:sz="0" w:space="0" w:color="auto"/>
        <w:bottom w:val="none" w:sz="0" w:space="0" w:color="auto"/>
        <w:right w:val="none" w:sz="0" w:space="0" w:color="auto"/>
      </w:divBdr>
      <w:divsChild>
        <w:div w:id="1600673863">
          <w:marLeft w:val="0"/>
          <w:marRight w:val="0"/>
          <w:marTop w:val="0"/>
          <w:marBottom w:val="0"/>
          <w:divBdr>
            <w:top w:val="none" w:sz="0" w:space="0" w:color="auto"/>
            <w:left w:val="none" w:sz="0" w:space="0" w:color="auto"/>
            <w:bottom w:val="none" w:sz="0" w:space="0" w:color="auto"/>
            <w:right w:val="none" w:sz="0" w:space="0" w:color="auto"/>
          </w:divBdr>
          <w:divsChild>
            <w:div w:id="1986398881">
              <w:marLeft w:val="0"/>
              <w:marRight w:val="0"/>
              <w:marTop w:val="0"/>
              <w:marBottom w:val="0"/>
              <w:divBdr>
                <w:top w:val="none" w:sz="0" w:space="0" w:color="auto"/>
                <w:left w:val="none" w:sz="0" w:space="0" w:color="auto"/>
                <w:bottom w:val="none" w:sz="0" w:space="0" w:color="auto"/>
                <w:right w:val="none" w:sz="0" w:space="0" w:color="auto"/>
              </w:divBdr>
              <w:divsChild>
                <w:div w:id="144588139">
                  <w:marLeft w:val="0"/>
                  <w:marRight w:val="0"/>
                  <w:marTop w:val="0"/>
                  <w:marBottom w:val="0"/>
                  <w:divBdr>
                    <w:top w:val="single" w:sz="6" w:space="6" w:color="auto"/>
                    <w:left w:val="single" w:sz="6" w:space="6" w:color="auto"/>
                    <w:bottom w:val="single" w:sz="6" w:space="6" w:color="auto"/>
                    <w:right w:val="single" w:sz="6" w:space="6" w:color="auto"/>
                  </w:divBdr>
                </w:div>
                <w:div w:id="1572545926">
                  <w:marLeft w:val="0"/>
                  <w:marRight w:val="0"/>
                  <w:marTop w:val="0"/>
                  <w:marBottom w:val="0"/>
                  <w:divBdr>
                    <w:top w:val="single" w:sz="6" w:space="6" w:color="auto"/>
                    <w:left w:val="single" w:sz="6" w:space="6" w:color="auto"/>
                    <w:bottom w:val="single" w:sz="6" w:space="6" w:color="auto"/>
                    <w:right w:val="single" w:sz="6" w:space="6" w:color="auto"/>
                  </w:divBdr>
                </w:div>
                <w:div w:id="292561215">
                  <w:marLeft w:val="0"/>
                  <w:marRight w:val="0"/>
                  <w:marTop w:val="0"/>
                  <w:marBottom w:val="0"/>
                  <w:divBdr>
                    <w:top w:val="single" w:sz="6" w:space="6" w:color="auto"/>
                    <w:left w:val="single" w:sz="6" w:space="6" w:color="auto"/>
                    <w:bottom w:val="single" w:sz="6" w:space="6" w:color="auto"/>
                    <w:right w:val="single" w:sz="6" w:space="6" w:color="auto"/>
                  </w:divBdr>
                </w:div>
              </w:divsChild>
            </w:div>
          </w:divsChild>
        </w:div>
      </w:divsChild>
    </w:div>
    <w:div w:id="964166428">
      <w:bodyDiv w:val="1"/>
      <w:marLeft w:val="0"/>
      <w:marRight w:val="0"/>
      <w:marTop w:val="0"/>
      <w:marBottom w:val="0"/>
      <w:divBdr>
        <w:top w:val="none" w:sz="0" w:space="0" w:color="auto"/>
        <w:left w:val="none" w:sz="0" w:space="0" w:color="auto"/>
        <w:bottom w:val="none" w:sz="0" w:space="0" w:color="auto"/>
        <w:right w:val="none" w:sz="0" w:space="0" w:color="auto"/>
      </w:divBdr>
    </w:div>
    <w:div w:id="1631743803">
      <w:bodyDiv w:val="1"/>
      <w:marLeft w:val="0"/>
      <w:marRight w:val="0"/>
      <w:marTop w:val="0"/>
      <w:marBottom w:val="0"/>
      <w:divBdr>
        <w:top w:val="none" w:sz="0" w:space="0" w:color="auto"/>
        <w:left w:val="none" w:sz="0" w:space="0" w:color="auto"/>
        <w:bottom w:val="none" w:sz="0" w:space="0" w:color="auto"/>
        <w:right w:val="none" w:sz="0" w:space="0" w:color="auto"/>
      </w:divBdr>
    </w:div>
    <w:div w:id="2017344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bbc.co.uk/news/business-3409003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DFBD58E0</Template>
  <TotalTime>20</TotalTime>
  <Pages>2</Pages>
  <Words>531</Words>
  <Characters>3028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Wilson</dc:creator>
  <cp:keywords/>
  <dc:description/>
  <cp:lastModifiedBy>Michael Wilson</cp:lastModifiedBy>
  <cp:revision>7</cp:revision>
  <dcterms:created xsi:type="dcterms:W3CDTF">2016-04-18T12:37:00Z</dcterms:created>
  <dcterms:modified xsi:type="dcterms:W3CDTF">2018-01-02T15:21:00Z</dcterms:modified>
</cp:coreProperties>
</file>